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06" w:rsidRPr="002E7B06" w:rsidRDefault="002E7B06" w:rsidP="002E7B06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E7B06">
        <w:rPr>
          <w:rFonts w:ascii="Times New Roman" w:hAnsi="Times New Roman" w:cs="Times New Roman"/>
          <w:sz w:val="24"/>
          <w:szCs w:val="24"/>
          <w:u w:val="single"/>
        </w:rPr>
        <w:t>ГБОУ «Шумихинская школа-интернат»</w:t>
      </w:r>
    </w:p>
    <w:p w:rsidR="002E7B06" w:rsidRPr="002E7B06" w:rsidRDefault="002E7B06" w:rsidP="002E7B06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2E7B06" w:rsidRPr="002E7B06" w:rsidRDefault="002E7B06" w:rsidP="002E7B06">
      <w:pPr>
        <w:pStyle w:val="30"/>
        <w:shd w:val="clear" w:color="auto" w:fill="auto"/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E7B06">
        <w:rPr>
          <w:rFonts w:ascii="Times New Roman" w:hAnsi="Times New Roman" w:cs="Times New Roman"/>
          <w:sz w:val="24"/>
          <w:szCs w:val="24"/>
        </w:rPr>
        <w:t>Отчет о результатах деятельности учебно-методического центра</w:t>
      </w:r>
    </w:p>
    <w:p w:rsidR="002E7B06" w:rsidRPr="002E7B06" w:rsidRDefault="002E7B06" w:rsidP="002E7B06">
      <w:pPr>
        <w:ind w:left="11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B06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2E7B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E7B06">
        <w:rPr>
          <w:rFonts w:ascii="Times New Roman" w:hAnsi="Times New Roman" w:cs="Times New Roman"/>
          <w:b/>
          <w:sz w:val="24"/>
          <w:szCs w:val="24"/>
        </w:rPr>
        <w:t xml:space="preserve"> полугодие 2024-2025 учебного года</w:t>
      </w:r>
    </w:p>
    <w:p w:rsidR="002E7B06" w:rsidRPr="002E7B06" w:rsidRDefault="002E7B06" w:rsidP="002E7B06">
      <w:pPr>
        <w:ind w:left="11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7B06" w:rsidRPr="00922303" w:rsidRDefault="002E7B06" w:rsidP="002E7B06">
      <w:pPr>
        <w:widowControl w:val="0"/>
        <w:numPr>
          <w:ilvl w:val="0"/>
          <w:numId w:val="1"/>
        </w:numPr>
        <w:tabs>
          <w:tab w:val="left" w:pos="33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303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количестве проведенных мероприятий и их участников.</w:t>
      </w:r>
    </w:p>
    <w:p w:rsidR="002E7B06" w:rsidRPr="002E7B06" w:rsidRDefault="002E7B06" w:rsidP="002E7B06">
      <w:pPr>
        <w:tabs>
          <w:tab w:val="left" w:pos="33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07" w:type="dxa"/>
        <w:tblInd w:w="-1310" w:type="dxa"/>
        <w:tblLayout w:type="fixed"/>
        <w:tblLook w:val="04A0"/>
      </w:tblPr>
      <w:tblGrid>
        <w:gridCol w:w="284"/>
        <w:gridCol w:w="3688"/>
        <w:gridCol w:w="1447"/>
        <w:gridCol w:w="1447"/>
        <w:gridCol w:w="1447"/>
        <w:gridCol w:w="1447"/>
        <w:gridCol w:w="1447"/>
      </w:tblGrid>
      <w:tr w:rsidR="002E7B06" w:rsidRPr="002E7B06" w:rsidTr="002E7B06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B06" w:rsidRPr="002E7B06" w:rsidRDefault="002E7B06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7B06" w:rsidRPr="002E7B06" w:rsidRDefault="002E7B06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B06" w:rsidRPr="002E7B06" w:rsidRDefault="002E7B06">
            <w:pPr>
              <w:pStyle w:val="20"/>
              <w:shd w:val="clear" w:color="auto" w:fill="auto"/>
              <w:spacing w:before="0" w:line="18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Направления деятельности УМЦ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мероприятий/ консультаций в дистанционной форме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мероприятий/ консультаций в дистанционной форме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pStyle w:val="20"/>
              <w:shd w:val="clear" w:color="auto" w:fill="auto"/>
              <w:spacing w:before="0" w:line="182" w:lineRule="exact"/>
              <w:ind w:firstLine="1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мероприятий/ консультаций, проведенных в очном режиме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pStyle w:val="20"/>
              <w:shd w:val="clear" w:color="auto" w:fill="auto"/>
              <w:spacing w:before="0" w:line="182" w:lineRule="exact"/>
              <w:ind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мероприятий/ консультаций, проведенных в очном режиме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B06" w:rsidRPr="002E7B06" w:rsidRDefault="002E7B06">
            <w:pPr>
              <w:pStyle w:val="20"/>
              <w:shd w:val="clear" w:color="auto" w:fill="auto"/>
              <w:spacing w:before="0" w:line="18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сотрудников УМЦ/ОО, участвующих в подготовке и проведении мероприятий</w:t>
            </w:r>
          </w:p>
        </w:tc>
      </w:tr>
      <w:tr w:rsidR="002E7B06" w:rsidRPr="002E7B06" w:rsidTr="002E7B06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B06" w:rsidRPr="002E7B06" w:rsidRDefault="002E7B06">
            <w:pPr>
              <w:widowControl w:val="0"/>
              <w:spacing w:line="18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обучающих мероприятий для педагогических и административных работников инклюзивных 00, специалистов МОУО - конференции, семинары, практикумы, круглые столы, мастер-классы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B06" w:rsidRPr="002E7B06" w:rsidTr="002E7B06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B06" w:rsidRPr="002E7B06" w:rsidRDefault="002E7B06">
            <w:pPr>
              <w:widowControl w:val="0"/>
              <w:spacing w:line="18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обучающих мероприятий для родителей детей с ограниченными возможностями здоровья - конференции, семинары, практикумы, круглые столы, мастер-классы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C36CA" w:rsidRDefault="002E7B06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2C36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C36CA" w:rsidRDefault="002C36CA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2C36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C36CA" w:rsidRDefault="002C36CA">
            <w:pPr>
              <w:widowControl w:val="0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2C36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B06" w:rsidRPr="002E7B06" w:rsidTr="002E7B06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B06" w:rsidRPr="002E7B06" w:rsidRDefault="002E7B06">
            <w:pPr>
              <w:widowControl w:val="0"/>
              <w:spacing w:line="18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для обучающихся с ограниченными возможностями здоровья инклюзивных школ - конкурсы, фестивали, соревнования, мастер- классы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92230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C36C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92230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92230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7B06" w:rsidRPr="002E7B06" w:rsidTr="002E7B06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B06" w:rsidRPr="002E7B06" w:rsidRDefault="002E7B06">
            <w:pPr>
              <w:widowControl w:val="0"/>
              <w:spacing w:line="18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индивидуальных консультаций для родителей, воспитывающих</w:t>
            </w: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детей с ограниченными возможностями здоровья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C36C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1832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7B06" w:rsidRPr="002E7B06" w:rsidTr="002E7B06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E7B06" w:rsidRPr="002E7B06" w:rsidRDefault="002E7B06">
            <w:pPr>
              <w:widowControl w:val="0"/>
              <w:spacing w:line="18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Количество индивидуальных консультаций для педагогов, административных работников инклюзивных образовательных организаций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1832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1832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1832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1832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7B06" w:rsidRPr="002E7B06" w:rsidTr="002E7B06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B06" w:rsidRPr="002E7B06" w:rsidRDefault="002E7B06">
            <w:pPr>
              <w:spacing w:line="182" w:lineRule="exact"/>
              <w:rPr>
                <w:rStyle w:val="27pt"/>
                <w:rFonts w:ascii="Times New Roman" w:hAnsi="Times New Roman" w:cs="Times New Roman"/>
                <w:sz w:val="24"/>
                <w:szCs w:val="24"/>
              </w:rPr>
            </w:pPr>
            <w:r w:rsidRPr="002E7B06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Другие направления (написать, если есть)</w:t>
            </w:r>
          </w:p>
          <w:p w:rsidR="002E7B06" w:rsidRPr="002E7B06" w:rsidRDefault="002E7B06">
            <w:pPr>
              <w:widowControl w:val="0"/>
              <w:spacing w:line="182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B06" w:rsidRPr="002E7B06" w:rsidRDefault="002E7B0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7B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7B06" w:rsidRPr="002E7B06" w:rsidRDefault="002E7B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E7B06" w:rsidRPr="002E7B06" w:rsidRDefault="002E7B06" w:rsidP="002E7B06">
      <w:pPr>
        <w:pStyle w:val="20"/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sz w:val="24"/>
          <w:szCs w:val="24"/>
          <w:u w:val="single"/>
        </w:rPr>
      </w:pPr>
    </w:p>
    <w:p w:rsidR="002E7B06" w:rsidRPr="00922303" w:rsidRDefault="002E7B06" w:rsidP="002E7B06">
      <w:pPr>
        <w:pStyle w:val="20"/>
        <w:numPr>
          <w:ilvl w:val="0"/>
          <w:numId w:val="1"/>
        </w:numPr>
        <w:shd w:val="clear" w:color="auto" w:fill="auto"/>
        <w:tabs>
          <w:tab w:val="left" w:pos="368"/>
        </w:tabs>
        <w:spacing w:before="19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303">
        <w:rPr>
          <w:rFonts w:ascii="Times New Roman" w:hAnsi="Times New Roman" w:cs="Times New Roman"/>
          <w:b/>
          <w:sz w:val="24"/>
          <w:szCs w:val="24"/>
          <w:u w:val="single"/>
        </w:rPr>
        <w:t>Основная тематика проведенных мероприятий:</w:t>
      </w:r>
    </w:p>
    <w:p w:rsidR="002E7B06" w:rsidRPr="00922303" w:rsidRDefault="002E7B06" w:rsidP="002E7B06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  <w:u w:val="single"/>
        </w:rPr>
      </w:pPr>
      <w:r w:rsidRPr="00922303">
        <w:rPr>
          <w:rFonts w:ascii="Times New Roman" w:hAnsi="Times New Roman" w:cs="Times New Roman"/>
          <w:sz w:val="24"/>
          <w:szCs w:val="24"/>
          <w:u w:val="single"/>
        </w:rPr>
        <w:t xml:space="preserve">- обучающих мероприятий для педагогических и административных работников инклюзивных образовательных организаций, специалистов МОУО: </w:t>
      </w:r>
    </w:p>
    <w:p w:rsidR="002E7B06" w:rsidRPr="00183297" w:rsidRDefault="002E7B06" w:rsidP="002E7B06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83297">
        <w:rPr>
          <w:rFonts w:ascii="Times New Roman" w:hAnsi="Times New Roman" w:cs="Times New Roman"/>
          <w:sz w:val="24"/>
          <w:szCs w:val="24"/>
        </w:rPr>
        <w:t>размещение на официальном сайте ГБОУ «Шумихинская школа-интернат» практических материалов для использования в работе с детьми с ОВЗ: конспекты от</w:t>
      </w:r>
      <w:r w:rsidR="000A2D9C" w:rsidRPr="00183297">
        <w:rPr>
          <w:rFonts w:ascii="Times New Roman" w:hAnsi="Times New Roman" w:cs="Times New Roman"/>
          <w:sz w:val="24"/>
          <w:szCs w:val="24"/>
        </w:rPr>
        <w:t>крытых уроков:  «Труд людей осенью</w:t>
      </w:r>
      <w:r w:rsidRPr="00183297">
        <w:rPr>
          <w:rFonts w:ascii="Times New Roman" w:hAnsi="Times New Roman" w:cs="Times New Roman"/>
          <w:sz w:val="24"/>
          <w:szCs w:val="24"/>
        </w:rPr>
        <w:t>», 2</w:t>
      </w:r>
      <w:r w:rsidR="000A2D9C" w:rsidRPr="00183297">
        <w:rPr>
          <w:rFonts w:ascii="Times New Roman" w:hAnsi="Times New Roman" w:cs="Times New Roman"/>
          <w:sz w:val="24"/>
          <w:szCs w:val="24"/>
        </w:rPr>
        <w:t xml:space="preserve">, 4 </w:t>
      </w:r>
      <w:r w:rsidRPr="0018329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A2D9C" w:rsidRPr="00183297">
        <w:rPr>
          <w:rFonts w:ascii="Times New Roman" w:hAnsi="Times New Roman" w:cs="Times New Roman"/>
          <w:sz w:val="24"/>
          <w:szCs w:val="24"/>
        </w:rPr>
        <w:t xml:space="preserve">ы, </w:t>
      </w:r>
      <w:r w:rsidRPr="00183297">
        <w:rPr>
          <w:rFonts w:ascii="Times New Roman" w:hAnsi="Times New Roman" w:cs="Times New Roman"/>
          <w:sz w:val="24"/>
          <w:szCs w:val="24"/>
        </w:rPr>
        <w:t xml:space="preserve">  </w:t>
      </w:r>
      <w:r w:rsidR="00183297" w:rsidRPr="00183297">
        <w:rPr>
          <w:rFonts w:ascii="Times New Roman" w:hAnsi="Times New Roman" w:cs="Times New Roman"/>
          <w:sz w:val="24"/>
          <w:szCs w:val="24"/>
        </w:rPr>
        <w:t>«Местоимение. Роль местоимения в речи», 9 класс, конспект классного часа «С чего начинается Родина?», 9 класс.</w:t>
      </w:r>
    </w:p>
    <w:p w:rsidR="001962AC" w:rsidRPr="00922303" w:rsidRDefault="002E7B06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</w:pPr>
      <w:r w:rsidRPr="00922303">
        <w:rPr>
          <w:rStyle w:val="211"/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922303"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  <w:t xml:space="preserve">обучающих мероприятий для семей, воспитывающих детей с ограниченными возможностями здоровья: </w:t>
      </w:r>
    </w:p>
    <w:p w:rsidR="002E7B06" w:rsidRPr="001962AC" w:rsidRDefault="001962AC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  <w:t xml:space="preserve">День открытых дверей </w:t>
      </w:r>
      <w:r>
        <w:rPr>
          <w:rStyle w:val="211"/>
          <w:rFonts w:ascii="Times New Roman" w:hAnsi="Times New Roman" w:cs="Times New Roman"/>
          <w:b/>
          <w:i w:val="0"/>
          <w:sz w:val="24"/>
          <w:szCs w:val="24"/>
          <w:u w:val="single"/>
        </w:rPr>
        <w:t xml:space="preserve"> 14.11.24 </w:t>
      </w:r>
      <w:r w:rsidR="002E7B06" w:rsidRPr="001962AC">
        <w:rPr>
          <w:rStyle w:val="211"/>
          <w:rFonts w:ascii="Times New Roman" w:hAnsi="Times New Roman" w:cs="Times New Roman"/>
          <w:b/>
          <w:i w:val="0"/>
          <w:sz w:val="24"/>
          <w:szCs w:val="24"/>
          <w:u w:val="single"/>
        </w:rPr>
        <w:t>г.:</w:t>
      </w:r>
    </w:p>
    <w:p w:rsidR="002E7B06" w:rsidRPr="001962AC" w:rsidRDefault="001962AC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</w:rPr>
      </w:pPr>
      <w:r w:rsidRPr="001962AC">
        <w:rPr>
          <w:rStyle w:val="211"/>
          <w:rFonts w:ascii="Times New Roman" w:hAnsi="Times New Roman" w:cs="Times New Roman"/>
          <w:i w:val="0"/>
          <w:sz w:val="24"/>
          <w:szCs w:val="24"/>
        </w:rPr>
        <w:t xml:space="preserve"> 1) организация экскурсии по школе</w:t>
      </w:r>
      <w:r w:rsidR="002E7B06" w:rsidRPr="001962AC">
        <w:rPr>
          <w:rStyle w:val="211"/>
          <w:rFonts w:ascii="Times New Roman" w:hAnsi="Times New Roman" w:cs="Times New Roman"/>
          <w:i w:val="0"/>
          <w:sz w:val="24"/>
          <w:szCs w:val="24"/>
        </w:rPr>
        <w:t>;</w:t>
      </w:r>
    </w:p>
    <w:p w:rsidR="002E7B06" w:rsidRDefault="002E7B06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sz w:val="24"/>
          <w:szCs w:val="24"/>
        </w:rPr>
      </w:pPr>
      <w:r w:rsidRPr="001962AC">
        <w:rPr>
          <w:rStyle w:val="211"/>
          <w:rFonts w:ascii="Times New Roman" w:hAnsi="Times New Roman" w:cs="Times New Roman"/>
          <w:i w:val="0"/>
          <w:sz w:val="24"/>
          <w:szCs w:val="24"/>
        </w:rPr>
        <w:t xml:space="preserve"> 2) </w:t>
      </w:r>
      <w:r w:rsidR="001962AC" w:rsidRPr="001962AC">
        <w:rPr>
          <w:rStyle w:val="211"/>
          <w:rFonts w:ascii="Times New Roman" w:hAnsi="Times New Roman" w:cs="Times New Roman"/>
          <w:i w:val="0"/>
          <w:sz w:val="24"/>
          <w:szCs w:val="24"/>
        </w:rPr>
        <w:t>занятие с педагогом-психологом</w:t>
      </w:r>
      <w:r w:rsidRPr="001962AC">
        <w:rPr>
          <w:rStyle w:val="211"/>
          <w:rFonts w:ascii="Times New Roman" w:hAnsi="Times New Roman" w:cs="Times New Roman"/>
          <w:sz w:val="24"/>
          <w:szCs w:val="24"/>
        </w:rPr>
        <w:t xml:space="preserve">; </w:t>
      </w:r>
    </w:p>
    <w:p w:rsidR="002E7B06" w:rsidRDefault="001962AC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</w:rPr>
      </w:pPr>
      <w:r w:rsidRPr="001962AC">
        <w:rPr>
          <w:rStyle w:val="211"/>
          <w:rFonts w:ascii="Times New Roman" w:hAnsi="Times New Roman" w:cs="Times New Roman"/>
          <w:i w:val="0"/>
          <w:sz w:val="24"/>
          <w:szCs w:val="24"/>
        </w:rPr>
        <w:lastRenderedPageBreak/>
        <w:t>3) просмотр видеофильма о школе.</w:t>
      </w:r>
    </w:p>
    <w:p w:rsidR="001962AC" w:rsidRPr="001962AC" w:rsidRDefault="001962AC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</w:rPr>
      </w:pPr>
    </w:p>
    <w:p w:rsidR="002E7B06" w:rsidRPr="00922303" w:rsidRDefault="002E7B06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</w:pPr>
      <w:r w:rsidRPr="002B71C5">
        <w:rPr>
          <w:rStyle w:val="211"/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922303"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  <w:t>мероприятий для обучающихся с ограниченными возможностями здоровья инклюзив</w:t>
      </w:r>
      <w:r w:rsidR="001962AC" w:rsidRPr="00922303"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  <w:t>ных образовательных организаций:</w:t>
      </w:r>
    </w:p>
    <w:p w:rsidR="002B71C5" w:rsidRPr="00922303" w:rsidRDefault="002B71C5" w:rsidP="001962AC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</w:pPr>
    </w:p>
    <w:p w:rsidR="001962AC" w:rsidRPr="007422FC" w:rsidRDefault="001962AC" w:rsidP="001962AC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</w:rPr>
      </w:pPr>
      <w:r w:rsidRPr="007422FC">
        <w:rPr>
          <w:rStyle w:val="211"/>
          <w:rFonts w:ascii="Times New Roman" w:hAnsi="Times New Roman" w:cs="Times New Roman"/>
          <w:i w:val="0"/>
          <w:sz w:val="24"/>
          <w:szCs w:val="24"/>
        </w:rPr>
        <w:t xml:space="preserve">1. Профессиональные пробы </w:t>
      </w:r>
      <w:r w:rsidRPr="007422FC">
        <w:rPr>
          <w:rStyle w:val="211"/>
          <w:rFonts w:ascii="Times New Roman" w:hAnsi="Times New Roman" w:cs="Times New Roman"/>
          <w:b/>
          <w:i w:val="0"/>
          <w:sz w:val="24"/>
          <w:szCs w:val="24"/>
        </w:rPr>
        <w:t>17.12.24 г.</w:t>
      </w:r>
    </w:p>
    <w:p w:rsidR="001962AC" w:rsidRPr="007422FC" w:rsidRDefault="001962AC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sz w:val="24"/>
          <w:szCs w:val="24"/>
        </w:rPr>
      </w:pPr>
    </w:p>
    <w:p w:rsidR="002E7B06" w:rsidRPr="001962AC" w:rsidRDefault="001962AC" w:rsidP="001962AC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2.Р</w:t>
      </w:r>
      <w:r w:rsidR="002E7B06" w:rsidRPr="001962AC">
        <w:rPr>
          <w:rFonts w:ascii="Times New Roman" w:hAnsi="Times New Roman" w:cs="Times New Roman"/>
          <w:sz w:val="24"/>
          <w:szCs w:val="24"/>
        </w:rPr>
        <w:t>азмещение на официальном сайте ГБОУ «Шумихинская школа-интернат» видеоролика «День рождения школьной детской организации «Чудо-остров»;</w:t>
      </w:r>
      <w:r w:rsidR="002B71C5">
        <w:rPr>
          <w:rFonts w:ascii="Times New Roman" w:hAnsi="Times New Roman" w:cs="Times New Roman"/>
          <w:sz w:val="24"/>
          <w:szCs w:val="24"/>
        </w:rPr>
        <w:t xml:space="preserve"> концерта ко Дню матери, </w:t>
      </w:r>
    </w:p>
    <w:p w:rsidR="002E7B06" w:rsidRPr="001962AC" w:rsidRDefault="002E7B06" w:rsidP="002E7B06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1962AC">
        <w:rPr>
          <w:rFonts w:ascii="Times New Roman" w:hAnsi="Times New Roman" w:cs="Times New Roman"/>
          <w:sz w:val="24"/>
          <w:szCs w:val="24"/>
        </w:rPr>
        <w:t xml:space="preserve">регулярное размещение информации о проведенных мероприятиях в официальном </w:t>
      </w:r>
      <w:proofErr w:type="spellStart"/>
      <w:r w:rsidRPr="001962AC">
        <w:rPr>
          <w:rFonts w:ascii="Times New Roman" w:hAnsi="Times New Roman" w:cs="Times New Roman"/>
          <w:sz w:val="24"/>
          <w:szCs w:val="24"/>
        </w:rPr>
        <w:t>аккаунте</w:t>
      </w:r>
      <w:proofErr w:type="spellEnd"/>
      <w:r w:rsidRPr="001962AC">
        <w:rPr>
          <w:rFonts w:ascii="Times New Roman" w:hAnsi="Times New Roman" w:cs="Times New Roman"/>
          <w:sz w:val="24"/>
          <w:szCs w:val="24"/>
        </w:rPr>
        <w:t xml:space="preserve"> сообщества «ГБОУ «Шумихинская школа-интернат»» (с приложением фото- и видеоматериалов).</w:t>
      </w:r>
    </w:p>
    <w:p w:rsidR="002E7B06" w:rsidRPr="00922303" w:rsidRDefault="002E7B06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</w:pPr>
      <w:r w:rsidRPr="00922303">
        <w:rPr>
          <w:rFonts w:ascii="Times New Roman" w:hAnsi="Times New Roman" w:cs="Times New Roman"/>
          <w:sz w:val="24"/>
          <w:szCs w:val="24"/>
        </w:rPr>
        <w:t>-</w:t>
      </w:r>
      <w:r w:rsidRPr="009223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2303"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  <w:t>индивидуальных консультаций для педагогических и административных работников инклюзивных образовательных организаций, специалистов МОУО:</w:t>
      </w:r>
    </w:p>
    <w:p w:rsidR="002E7B06" w:rsidRPr="002B71C5" w:rsidRDefault="002E7B06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</w:rPr>
      </w:pPr>
      <w:r w:rsidRPr="002B71C5">
        <w:rPr>
          <w:rStyle w:val="211"/>
          <w:rFonts w:ascii="Times New Roman" w:hAnsi="Times New Roman" w:cs="Times New Roman"/>
          <w:i w:val="0"/>
          <w:sz w:val="24"/>
          <w:szCs w:val="24"/>
        </w:rPr>
        <w:t>- организация обучения на дому</w:t>
      </w:r>
      <w:r w:rsidR="002B71C5" w:rsidRPr="002B71C5">
        <w:rPr>
          <w:rStyle w:val="211"/>
          <w:rFonts w:ascii="Times New Roman" w:hAnsi="Times New Roman" w:cs="Times New Roman"/>
          <w:i w:val="0"/>
          <w:sz w:val="24"/>
          <w:szCs w:val="24"/>
        </w:rPr>
        <w:t>, разработка и написание СИПР</w:t>
      </w:r>
      <w:r w:rsidR="002B71C5">
        <w:rPr>
          <w:rStyle w:val="211"/>
          <w:rFonts w:ascii="Times New Roman" w:hAnsi="Times New Roman" w:cs="Times New Roman"/>
          <w:i w:val="0"/>
          <w:sz w:val="24"/>
          <w:szCs w:val="24"/>
        </w:rPr>
        <w:t>, характеристики</w:t>
      </w:r>
      <w:r w:rsidR="00922303">
        <w:rPr>
          <w:rStyle w:val="211"/>
          <w:rFonts w:ascii="Times New Roman" w:hAnsi="Times New Roman" w:cs="Times New Roman"/>
          <w:i w:val="0"/>
          <w:sz w:val="24"/>
          <w:szCs w:val="24"/>
        </w:rPr>
        <w:t xml:space="preserve"> на </w:t>
      </w:r>
      <w:proofErr w:type="gramStart"/>
      <w:r w:rsidR="00922303">
        <w:rPr>
          <w:rStyle w:val="211"/>
          <w:rFonts w:ascii="Times New Roman" w:hAnsi="Times New Roman" w:cs="Times New Roman"/>
          <w:i w:val="0"/>
          <w:sz w:val="24"/>
          <w:szCs w:val="24"/>
        </w:rPr>
        <w:t>обучающихся</w:t>
      </w:r>
      <w:proofErr w:type="gramEnd"/>
      <w:r w:rsidRPr="002B71C5">
        <w:rPr>
          <w:rStyle w:val="211"/>
          <w:rFonts w:ascii="Times New Roman" w:hAnsi="Times New Roman" w:cs="Times New Roman"/>
          <w:i w:val="0"/>
          <w:sz w:val="24"/>
          <w:szCs w:val="24"/>
        </w:rPr>
        <w:t>;</w:t>
      </w:r>
    </w:p>
    <w:p w:rsidR="002E7B06" w:rsidRPr="002B71C5" w:rsidRDefault="002E7B06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</w:rPr>
      </w:pPr>
      <w:r w:rsidRPr="002B71C5">
        <w:rPr>
          <w:rStyle w:val="211"/>
          <w:rFonts w:ascii="Times New Roman" w:hAnsi="Times New Roman" w:cs="Times New Roman"/>
          <w:i w:val="0"/>
          <w:sz w:val="24"/>
          <w:szCs w:val="24"/>
        </w:rPr>
        <w:t>- порядок устройства детей на обучение в специальную (коррекционную) школу по заключению ЦПМПК.</w:t>
      </w:r>
    </w:p>
    <w:p w:rsidR="002E7B06" w:rsidRPr="00922303" w:rsidRDefault="002E7B06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</w:pPr>
      <w:r w:rsidRPr="00922303">
        <w:rPr>
          <w:rStyle w:val="211"/>
          <w:rFonts w:ascii="Times New Roman" w:hAnsi="Times New Roman" w:cs="Times New Roman"/>
          <w:i w:val="0"/>
          <w:sz w:val="24"/>
          <w:szCs w:val="24"/>
          <w:u w:val="single"/>
        </w:rPr>
        <w:t>индивидуальных консультаций семей, воспитывающих детей с ограниченными возможностями здоровья:</w:t>
      </w:r>
    </w:p>
    <w:p w:rsidR="002E7B06" w:rsidRPr="002B71C5" w:rsidRDefault="002E7B06" w:rsidP="002E7B06">
      <w:pPr>
        <w:pStyle w:val="20"/>
        <w:shd w:val="clear" w:color="auto" w:fill="auto"/>
        <w:spacing w:before="0"/>
        <w:rPr>
          <w:rStyle w:val="211"/>
          <w:rFonts w:ascii="Times New Roman" w:hAnsi="Times New Roman" w:cs="Times New Roman"/>
          <w:i w:val="0"/>
          <w:sz w:val="24"/>
          <w:szCs w:val="24"/>
        </w:rPr>
      </w:pPr>
      <w:r w:rsidRPr="002B71C5">
        <w:rPr>
          <w:rStyle w:val="211"/>
          <w:rFonts w:ascii="Times New Roman" w:hAnsi="Times New Roman" w:cs="Times New Roman"/>
          <w:i w:val="0"/>
          <w:sz w:val="24"/>
          <w:szCs w:val="24"/>
        </w:rPr>
        <w:t xml:space="preserve"> - организация обучения на дому;</w:t>
      </w:r>
    </w:p>
    <w:p w:rsidR="002E7B06" w:rsidRPr="002B71C5" w:rsidRDefault="002E7B06" w:rsidP="002E7B06">
      <w:pPr>
        <w:pStyle w:val="20"/>
        <w:shd w:val="clear" w:color="auto" w:fill="auto"/>
        <w:spacing w:before="0"/>
        <w:rPr>
          <w:rFonts w:ascii="Times New Roman" w:hAnsi="Times New Roman" w:cs="Times New Roman"/>
          <w:sz w:val="24"/>
          <w:szCs w:val="24"/>
        </w:rPr>
      </w:pPr>
      <w:r w:rsidRPr="002B71C5">
        <w:rPr>
          <w:rStyle w:val="211"/>
          <w:rFonts w:ascii="Times New Roman" w:hAnsi="Times New Roman" w:cs="Times New Roman"/>
          <w:i w:val="0"/>
          <w:sz w:val="24"/>
          <w:szCs w:val="24"/>
        </w:rPr>
        <w:t>- порядок устройства детей на обучение в специальную (коррекционную) школу по заключению ЦПМПК;</w:t>
      </w:r>
    </w:p>
    <w:p w:rsidR="002E7B06" w:rsidRPr="002B71C5" w:rsidRDefault="002E7B06" w:rsidP="002E7B06">
      <w:pPr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2E7B06" w:rsidRPr="002E7B06" w:rsidRDefault="002E7B06" w:rsidP="002E7B06">
      <w:pPr>
        <w:pStyle w:val="20"/>
        <w:numPr>
          <w:ilvl w:val="0"/>
          <w:numId w:val="1"/>
        </w:numPr>
        <w:shd w:val="clear" w:color="auto" w:fill="auto"/>
        <w:tabs>
          <w:tab w:val="left" w:pos="363"/>
        </w:tabs>
        <w:spacing w:before="203"/>
        <w:rPr>
          <w:rFonts w:ascii="Times New Roman" w:hAnsi="Times New Roman" w:cs="Times New Roman"/>
          <w:sz w:val="24"/>
          <w:szCs w:val="24"/>
        </w:rPr>
      </w:pPr>
      <w:r w:rsidRPr="002E7B06">
        <w:rPr>
          <w:rFonts w:ascii="Times New Roman" w:hAnsi="Times New Roman" w:cs="Times New Roman"/>
          <w:sz w:val="24"/>
          <w:szCs w:val="24"/>
        </w:rPr>
        <w:t xml:space="preserve">Темы публикаций в СМИ специалистов УМЦ:    </w:t>
      </w:r>
      <w:r w:rsidRPr="002E7B06">
        <w:rPr>
          <w:rFonts w:ascii="Times New Roman" w:hAnsi="Times New Roman" w:cs="Times New Roman"/>
          <w:b/>
          <w:sz w:val="24"/>
          <w:szCs w:val="24"/>
        </w:rPr>
        <w:t>--------</w:t>
      </w:r>
    </w:p>
    <w:p w:rsidR="002E7B06" w:rsidRPr="002E7B06" w:rsidRDefault="002E7B06" w:rsidP="002E7B06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before="0" w:after="523"/>
        <w:rPr>
          <w:rFonts w:ascii="Times New Roman" w:hAnsi="Times New Roman" w:cs="Times New Roman"/>
          <w:sz w:val="24"/>
          <w:szCs w:val="24"/>
        </w:rPr>
      </w:pPr>
      <w:r w:rsidRPr="002E7B06">
        <w:rPr>
          <w:rFonts w:ascii="Times New Roman" w:hAnsi="Times New Roman" w:cs="Times New Roman"/>
          <w:sz w:val="24"/>
          <w:szCs w:val="24"/>
        </w:rPr>
        <w:t>Результаты участия специалистов УМЦ в профессиональных конкурсах, представление деятельности УМЦ на мероприятиях регионального и всероссийского уровня</w:t>
      </w:r>
      <w:r w:rsidRPr="002E7B06">
        <w:rPr>
          <w:rFonts w:ascii="Times New Roman" w:hAnsi="Times New Roman" w:cs="Times New Roman"/>
          <w:b/>
          <w:sz w:val="24"/>
          <w:szCs w:val="24"/>
        </w:rPr>
        <w:t>: --------------</w:t>
      </w:r>
    </w:p>
    <w:p w:rsidR="002E7B06" w:rsidRPr="002E7B06" w:rsidRDefault="00922303" w:rsidP="002E7B06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24.12.2024 </w:t>
      </w:r>
      <w:r w:rsidR="002E7B06" w:rsidRPr="002E7B06">
        <w:rPr>
          <w:rFonts w:ascii="Times New Roman" w:hAnsi="Times New Roman" w:cs="Times New Roman"/>
          <w:sz w:val="24"/>
          <w:szCs w:val="24"/>
        </w:rPr>
        <w:t xml:space="preserve">г              </w:t>
      </w:r>
    </w:p>
    <w:p w:rsidR="002E7B06" w:rsidRPr="002E7B06" w:rsidRDefault="002E7B06" w:rsidP="002E7B06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  <w:sz w:val="24"/>
          <w:szCs w:val="24"/>
        </w:rPr>
      </w:pPr>
    </w:p>
    <w:p w:rsidR="002E7B06" w:rsidRPr="002E7B06" w:rsidRDefault="002E7B06" w:rsidP="002E7B06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  <w:sz w:val="24"/>
          <w:szCs w:val="24"/>
        </w:rPr>
      </w:pPr>
    </w:p>
    <w:p w:rsidR="002E7B06" w:rsidRPr="002E7B06" w:rsidRDefault="002E7B06" w:rsidP="002E7B06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  <w:sz w:val="24"/>
          <w:szCs w:val="24"/>
        </w:rPr>
      </w:pPr>
    </w:p>
    <w:p w:rsidR="002E7B06" w:rsidRPr="002E7B06" w:rsidRDefault="002E7B06" w:rsidP="002E7B06">
      <w:pPr>
        <w:pStyle w:val="20"/>
        <w:shd w:val="clear" w:color="auto" w:fill="auto"/>
        <w:tabs>
          <w:tab w:val="left" w:leader="underscore" w:pos="2400"/>
          <w:tab w:val="left" w:leader="underscore" w:pos="9787"/>
        </w:tabs>
        <w:spacing w:before="0" w:line="220" w:lineRule="exact"/>
        <w:rPr>
          <w:rFonts w:ascii="Times New Roman" w:hAnsi="Times New Roman" w:cs="Times New Roman"/>
          <w:sz w:val="24"/>
          <w:szCs w:val="24"/>
        </w:rPr>
      </w:pPr>
      <w:r w:rsidRPr="002E7B06">
        <w:rPr>
          <w:rFonts w:ascii="Times New Roman" w:hAnsi="Times New Roman" w:cs="Times New Roman"/>
          <w:sz w:val="24"/>
          <w:szCs w:val="24"/>
        </w:rPr>
        <w:t xml:space="preserve">Руководитель УМЦ:             </w:t>
      </w:r>
      <w:r w:rsidR="00922303">
        <w:rPr>
          <w:rFonts w:ascii="Times New Roman" w:hAnsi="Times New Roman" w:cs="Times New Roman"/>
          <w:sz w:val="24"/>
          <w:szCs w:val="24"/>
        </w:rPr>
        <w:t xml:space="preserve">                 Костровец М.Н.</w:t>
      </w:r>
    </w:p>
    <w:p w:rsidR="00974C6E" w:rsidRPr="002E7B06" w:rsidRDefault="00974C6E">
      <w:pPr>
        <w:rPr>
          <w:rFonts w:ascii="Times New Roman" w:hAnsi="Times New Roman" w:cs="Times New Roman"/>
          <w:sz w:val="24"/>
          <w:szCs w:val="24"/>
        </w:rPr>
      </w:pPr>
    </w:p>
    <w:sectPr w:rsidR="00974C6E" w:rsidRPr="002E7B06" w:rsidSect="004C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C2FAB"/>
    <w:multiLevelType w:val="multilevel"/>
    <w:tmpl w:val="B9FEB68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2E7B06"/>
    <w:rsid w:val="000A2D9C"/>
    <w:rsid w:val="00183297"/>
    <w:rsid w:val="001962AC"/>
    <w:rsid w:val="002B71C5"/>
    <w:rsid w:val="002C36CA"/>
    <w:rsid w:val="002E7B06"/>
    <w:rsid w:val="004001B7"/>
    <w:rsid w:val="004C40B4"/>
    <w:rsid w:val="007422FC"/>
    <w:rsid w:val="00922303"/>
    <w:rsid w:val="0097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E7B06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7B06"/>
    <w:pPr>
      <w:widowControl w:val="0"/>
      <w:shd w:val="clear" w:color="auto" w:fill="FFFFFF"/>
      <w:spacing w:after="180" w:line="557" w:lineRule="exact"/>
      <w:jc w:val="center"/>
    </w:pPr>
    <w:rPr>
      <w:rFonts w:ascii="Arial" w:eastAsia="Arial" w:hAnsi="Arial" w:cs="Arial"/>
      <w:b/>
      <w:bCs/>
    </w:rPr>
  </w:style>
  <w:style w:type="character" w:customStyle="1" w:styleId="2">
    <w:name w:val="Основной текст (2)_"/>
    <w:basedOn w:val="a0"/>
    <w:link w:val="20"/>
    <w:locked/>
    <w:rsid w:val="002E7B0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7B06"/>
    <w:pPr>
      <w:widowControl w:val="0"/>
      <w:shd w:val="clear" w:color="auto" w:fill="FFFFFF"/>
      <w:spacing w:before="480" w:after="0" w:line="274" w:lineRule="exact"/>
      <w:jc w:val="both"/>
    </w:pPr>
    <w:rPr>
      <w:rFonts w:ascii="Arial" w:eastAsia="Arial" w:hAnsi="Arial" w:cs="Arial"/>
    </w:rPr>
  </w:style>
  <w:style w:type="character" w:customStyle="1" w:styleId="27pt">
    <w:name w:val="Основной текст (2) + 7 pt"/>
    <w:basedOn w:val="2"/>
    <w:rsid w:val="002E7B06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2"/>
    <w:rsid w:val="002E7B06"/>
    <w:rPr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2E7B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2024-12-23T07:09:00Z</cp:lastPrinted>
  <dcterms:created xsi:type="dcterms:W3CDTF">2024-11-25T10:14:00Z</dcterms:created>
  <dcterms:modified xsi:type="dcterms:W3CDTF">2024-12-23T07:10:00Z</dcterms:modified>
</cp:coreProperties>
</file>